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07E88AC9" w:rsidR="002F41E0" w:rsidRPr="001A5064" w:rsidRDefault="002F41E0" w:rsidP="00D97278">
      <w:pPr>
        <w:pStyle w:val="NoSpacing"/>
        <w:ind w:firstLine="708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</w:t>
      </w:r>
      <w:r w:rsidR="00E372F4">
        <w:rPr>
          <w:sz w:val="24"/>
          <w:szCs w:val="24"/>
        </w:rPr>
        <w:t>.</w:t>
      </w:r>
      <w:r w:rsidRPr="001A5064">
        <w:rPr>
          <w:sz w:val="24"/>
          <w:szCs w:val="24"/>
        </w:rPr>
        <w:t>………………………………………………………………………..............</w:t>
      </w:r>
    </w:p>
    <w:p w14:paraId="41FFDFF0" w14:textId="2EFD2F69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</w:t>
      </w:r>
      <w:r w:rsidR="00E372F4">
        <w:rPr>
          <w:sz w:val="24"/>
          <w:szCs w:val="24"/>
        </w:rPr>
        <w:t>…</w:t>
      </w:r>
      <w:r w:rsidRPr="001A5064">
        <w:rPr>
          <w:sz w:val="24"/>
          <w:szCs w:val="24"/>
        </w:rPr>
        <w:t>………………………………………………………………………...............</w:t>
      </w:r>
    </w:p>
    <w:p w14:paraId="103EC68B" w14:textId="7497C1D5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</w:t>
      </w:r>
      <w:r w:rsidR="00E372F4">
        <w:rPr>
          <w:sz w:val="24"/>
          <w:szCs w:val="24"/>
        </w:rPr>
        <w:t>.</w:t>
      </w:r>
      <w:r w:rsidRPr="001A5064">
        <w:rPr>
          <w:sz w:val="24"/>
          <w:szCs w:val="24"/>
        </w:rPr>
        <w:t>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NoSpacing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605443B1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</w:t>
      </w:r>
      <w:r w:rsidR="00183FC0">
        <w:rPr>
          <w:sz w:val="24"/>
          <w:szCs w:val="24"/>
        </w:rPr>
        <w:t>ъс</w:t>
      </w:r>
      <w:r w:rsidRPr="001A5064">
        <w:rPr>
          <w:sz w:val="24"/>
          <w:szCs w:val="24"/>
        </w:rPr>
        <w:t xml:space="preserve">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7B712E06"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</w:t>
      </w:r>
      <w:r w:rsidR="00D3633B">
        <w:rPr>
          <w:b/>
          <w:sz w:val="24"/>
          <w:szCs w:val="24"/>
          <w:lang w:eastAsia="ar-SA"/>
        </w:rPr>
        <w:t>,</w:t>
      </w:r>
      <w:r w:rsidRPr="0034289F">
        <w:rPr>
          <w:b/>
          <w:sz w:val="24"/>
          <w:szCs w:val="24"/>
          <w:lang w:eastAsia="ar-SA"/>
        </w:rPr>
        <w:t xml:space="preserve"> </w:t>
      </w:r>
      <w:r w:rsidR="00A64216" w:rsidRPr="00A64216">
        <w:rPr>
          <w:b/>
          <w:bCs/>
          <w:color w:val="000000"/>
          <w:sz w:val="24"/>
          <w:szCs w:val="16"/>
        </w:rPr>
        <w:t>Отдели от №1 до №249 и прилежащите им подотд</w:t>
      </w:r>
      <w:r w:rsidR="00A64216">
        <w:rPr>
          <w:b/>
          <w:bCs/>
          <w:color w:val="000000"/>
          <w:sz w:val="24"/>
          <w:szCs w:val="16"/>
        </w:rPr>
        <w:t>ели в обхвата на дейност на ТП „</w:t>
      </w:r>
      <w:r w:rsidR="00A64216" w:rsidRPr="00A64216">
        <w:rPr>
          <w:b/>
          <w:bCs/>
          <w:color w:val="000000"/>
          <w:sz w:val="24"/>
          <w:szCs w:val="16"/>
        </w:rPr>
        <w:t>ДГС Върбица</w:t>
      </w:r>
      <w:r w:rsidR="00A64216">
        <w:rPr>
          <w:b/>
          <w:bCs/>
          <w:color w:val="000000"/>
          <w:sz w:val="24"/>
          <w:szCs w:val="16"/>
        </w:rPr>
        <w:t xml:space="preserve">“ </w:t>
      </w:r>
      <w:r w:rsidRPr="0034289F">
        <w:rPr>
          <w:b/>
          <w:sz w:val="22"/>
          <w:szCs w:val="22"/>
          <w:lang w:eastAsia="ar-SA"/>
        </w:rPr>
        <w:t>-</w:t>
      </w:r>
      <w:r w:rsidRPr="0034289F">
        <w:rPr>
          <w:b/>
          <w:sz w:val="24"/>
          <w:szCs w:val="24"/>
          <w:lang w:eastAsia="ar-SA"/>
        </w:rPr>
        <w:t xml:space="preserve"> </w:t>
      </w:r>
      <w:r w:rsidR="00D6698B" w:rsidRPr="00D6698B">
        <w:rPr>
          <w:b/>
          <w:sz w:val="24"/>
          <w:szCs w:val="24"/>
          <w:lang w:eastAsia="ar-SA"/>
        </w:rPr>
        <w:t>с прогнозни количест</w:t>
      </w:r>
      <w:r w:rsidR="00D3633B">
        <w:rPr>
          <w:b/>
          <w:sz w:val="24"/>
          <w:szCs w:val="24"/>
          <w:lang w:eastAsia="ar-SA"/>
        </w:rPr>
        <w:t>ва дървесина в тон в размер на</w:t>
      </w:r>
      <w:r w:rsidR="000C4B9D">
        <w:rPr>
          <w:b/>
          <w:sz w:val="24"/>
          <w:szCs w:val="24"/>
          <w:lang w:eastAsia="ar-SA"/>
        </w:rPr>
        <w:t xml:space="preserve"> 1</w:t>
      </w:r>
      <w:r w:rsidR="00A64216">
        <w:rPr>
          <w:b/>
          <w:sz w:val="24"/>
          <w:szCs w:val="24"/>
          <w:lang w:eastAsia="ar-SA"/>
        </w:rPr>
        <w:t xml:space="preserve"> </w:t>
      </w:r>
      <w:r w:rsidR="000C4B9D">
        <w:rPr>
          <w:b/>
          <w:sz w:val="24"/>
          <w:szCs w:val="24"/>
          <w:lang w:eastAsia="ar-SA"/>
        </w:rPr>
        <w:t>000</w:t>
      </w:r>
      <w:r w:rsidR="00D6698B" w:rsidRPr="00D6698B">
        <w:rPr>
          <w:b/>
          <w:sz w:val="24"/>
          <w:szCs w:val="24"/>
          <w:lang w:eastAsia="ar-SA"/>
        </w:rPr>
        <w:t xml:space="preserve"> тона, за извършване на дейността, с предмет: </w:t>
      </w:r>
    </w:p>
    <w:p w14:paraId="4DEF897F" w14:textId="7BFEBEA3" w:rsidR="006B386D" w:rsidRPr="006940F7" w:rsidRDefault="00A64216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bookmarkStart w:id="0" w:name="_Hlk156120190"/>
      <w:r w:rsidRPr="00893FB2">
        <w:rPr>
          <w:b/>
          <w:bCs/>
          <w:iCs/>
          <w:sz w:val="24"/>
          <w:szCs w:val="24"/>
          <w:lang w:val="ru-RU"/>
        </w:rPr>
        <w:t>„</w:t>
      </w:r>
      <w:r w:rsidRPr="00215886">
        <w:rPr>
          <w:b/>
          <w:iCs/>
          <w:sz w:val="24"/>
          <w:szCs w:val="24"/>
          <w:lang w:val="ru-RU"/>
        </w:rPr>
        <w:t xml:space="preserve">Товарене от временен склад, транспорт до ТИР станция и претоварване на дървесина в обхвата на дейност на ТП </w:t>
      </w:r>
      <w:r>
        <w:rPr>
          <w:b/>
          <w:iCs/>
          <w:sz w:val="24"/>
          <w:szCs w:val="24"/>
        </w:rPr>
        <w:t>„</w:t>
      </w:r>
      <w:r w:rsidRPr="00215886">
        <w:rPr>
          <w:b/>
          <w:iCs/>
          <w:sz w:val="24"/>
          <w:szCs w:val="24"/>
          <w:lang w:val="ru-RU"/>
        </w:rPr>
        <w:t>ДГС Върбица</w:t>
      </w:r>
      <w:r w:rsidRPr="00893FB2">
        <w:rPr>
          <w:b/>
          <w:bCs/>
          <w:iCs/>
          <w:sz w:val="24"/>
          <w:szCs w:val="24"/>
        </w:rPr>
        <w:t>“</w:t>
      </w:r>
      <w:bookmarkEnd w:id="0"/>
      <w:r w:rsidR="006B386D" w:rsidRPr="00AD32D9">
        <w:rPr>
          <w:b/>
          <w:sz w:val="24"/>
          <w:szCs w:val="24"/>
        </w:rPr>
        <w:t>,</w:t>
      </w:r>
      <w:r w:rsidR="006B386D" w:rsidRPr="00AD32D9">
        <w:rPr>
          <w:sz w:val="24"/>
          <w:szCs w:val="24"/>
        </w:rPr>
        <w:t xml:space="preserve"> </w:t>
      </w:r>
      <w:r w:rsidR="006B386D" w:rsidRPr="006940F7">
        <w:rPr>
          <w:sz w:val="24"/>
          <w:szCs w:val="24"/>
        </w:rPr>
        <w:t xml:space="preserve">за обособен обект с номер: </w:t>
      </w:r>
      <w:r w:rsidR="006B386D" w:rsidRPr="006940F7">
        <w:rPr>
          <w:b/>
          <w:sz w:val="24"/>
          <w:szCs w:val="24"/>
          <w:lang w:eastAsia="ar-SA"/>
        </w:rPr>
        <w:t xml:space="preserve">Обект №………, </w:t>
      </w:r>
      <w:r w:rsidR="006B386D" w:rsidRPr="006940F7">
        <w:rPr>
          <w:sz w:val="24"/>
          <w:szCs w:val="24"/>
        </w:rPr>
        <w:t xml:space="preserve">съгласно </w:t>
      </w:r>
      <w:r w:rsidR="006B386D" w:rsidRPr="006B386D">
        <w:rPr>
          <w:rFonts w:eastAsia="Calibri"/>
          <w:b/>
          <w:bCs/>
          <w:sz w:val="24"/>
          <w:szCs w:val="24"/>
        </w:rPr>
        <w:t>Заповед №</w:t>
      </w:r>
      <w:r w:rsidR="00B034D2">
        <w:rPr>
          <w:rFonts w:eastAsia="Calibri"/>
          <w:b/>
          <w:bCs/>
          <w:sz w:val="24"/>
          <w:szCs w:val="24"/>
        </w:rPr>
        <w:t>483</w:t>
      </w:r>
      <w:r>
        <w:rPr>
          <w:rFonts w:eastAsia="Calibri"/>
          <w:b/>
          <w:bCs/>
          <w:sz w:val="24"/>
          <w:szCs w:val="24"/>
          <w:lang w:val="en-GB"/>
        </w:rPr>
        <w:t xml:space="preserve"> / </w:t>
      </w:r>
      <w:r w:rsidR="00B034D2">
        <w:rPr>
          <w:rFonts w:eastAsia="Calibri"/>
          <w:b/>
          <w:bCs/>
          <w:sz w:val="24"/>
          <w:szCs w:val="24"/>
        </w:rPr>
        <w:t>12.12.</w:t>
      </w:r>
      <w:r w:rsidR="006B386D" w:rsidRPr="006B386D">
        <w:rPr>
          <w:rFonts w:eastAsia="Calibri"/>
          <w:b/>
          <w:bCs/>
          <w:sz w:val="24"/>
          <w:szCs w:val="24"/>
        </w:rPr>
        <w:t>202</w:t>
      </w:r>
      <w:r w:rsidR="00183FC0">
        <w:rPr>
          <w:rFonts w:eastAsia="Calibri"/>
          <w:b/>
          <w:bCs/>
          <w:sz w:val="24"/>
          <w:szCs w:val="24"/>
        </w:rPr>
        <w:t>4</w:t>
      </w:r>
      <w:bookmarkStart w:id="1" w:name="_GoBack"/>
      <w:bookmarkEnd w:id="1"/>
      <w:r w:rsidR="006B386D" w:rsidRPr="006B386D">
        <w:rPr>
          <w:rFonts w:eastAsia="Calibri"/>
          <w:b/>
          <w:bCs/>
          <w:sz w:val="24"/>
          <w:szCs w:val="24"/>
        </w:rPr>
        <w:t xml:space="preserve"> </w:t>
      </w:r>
      <w:r w:rsidR="006B386D" w:rsidRPr="006B386D">
        <w:rPr>
          <w:b/>
          <w:bCs/>
          <w:sz w:val="24"/>
          <w:szCs w:val="24"/>
        </w:rPr>
        <w:t>г.</w:t>
      </w:r>
      <w:r w:rsidR="006B386D" w:rsidRPr="006B386D">
        <w:rPr>
          <w:sz w:val="24"/>
          <w:szCs w:val="24"/>
        </w:rPr>
        <w:t xml:space="preserve"> на Директора на ТП „ДГС </w:t>
      </w:r>
      <w:r w:rsidR="00D3633B">
        <w:rPr>
          <w:sz w:val="24"/>
          <w:szCs w:val="24"/>
        </w:rPr>
        <w:t>Върбица</w:t>
      </w:r>
      <w:r w:rsidR="006B386D" w:rsidRPr="006940F7">
        <w:rPr>
          <w:sz w:val="24"/>
          <w:szCs w:val="24"/>
        </w:rPr>
        <w:t>” за откриване на процедурата.</w:t>
      </w:r>
    </w:p>
    <w:p w14:paraId="34475145" w14:textId="77777777"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14:paraId="6FB960F8" w14:textId="4FF64E82"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>І. Предлагана цена</w:t>
      </w:r>
      <w:r w:rsidR="00183FC0">
        <w:rPr>
          <w:b/>
          <w:sz w:val="24"/>
          <w:szCs w:val="24"/>
          <w:lang w:val="en-US" w:eastAsia="ar-SA"/>
        </w:rPr>
        <w:t>:</w:t>
      </w:r>
      <w:r w:rsidRPr="00D45F83">
        <w:rPr>
          <w:b/>
          <w:sz w:val="24"/>
          <w:szCs w:val="24"/>
          <w:lang w:eastAsia="ar-SA"/>
        </w:rPr>
        <w:t xml:space="preserve"> </w:t>
      </w:r>
    </w:p>
    <w:tbl>
      <w:tblPr>
        <w:tblW w:w="10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9"/>
        <w:gridCol w:w="2026"/>
        <w:gridCol w:w="1731"/>
        <w:gridCol w:w="827"/>
        <w:gridCol w:w="974"/>
        <w:gridCol w:w="1002"/>
        <w:gridCol w:w="1178"/>
      </w:tblGrid>
      <w:tr w:rsidR="00B957F5" w:rsidRPr="00E372F4" w14:paraId="554D0B23" w14:textId="77777777" w:rsidTr="00E27940">
        <w:trPr>
          <w:trHeight w:val="16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C4C9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Обект №: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18B4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Предмет на процедурата: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8861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Отдели, подотдели: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ED06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Дървесина: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55B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Мерна единица: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240C" w14:textId="77777777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Прогнозни количества дървесина: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BED8" w14:textId="096E5FDC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Пред</w:t>
            </w:r>
            <w:r w:rsidR="000426F9" w:rsidRPr="00E372F4">
              <w:rPr>
                <w:b/>
                <w:bCs/>
                <w:color w:val="000000"/>
                <w:sz w:val="16"/>
                <w:szCs w:val="16"/>
              </w:rPr>
              <w:t>лагана</w:t>
            </w:r>
            <w:r w:rsidRPr="00E372F4">
              <w:rPr>
                <w:b/>
                <w:bCs/>
                <w:color w:val="000000"/>
                <w:sz w:val="16"/>
                <w:szCs w:val="16"/>
              </w:rPr>
              <w:t xml:space="preserve"> единична цена в лв. без вкл. ДДС: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402E" w14:textId="4D19CAA6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 xml:space="preserve">Обща </w:t>
            </w:r>
            <w:r w:rsidR="000426F9" w:rsidRPr="00E372F4">
              <w:rPr>
                <w:b/>
                <w:bCs/>
                <w:color w:val="000000"/>
                <w:sz w:val="16"/>
                <w:szCs w:val="16"/>
              </w:rPr>
              <w:t>цена</w:t>
            </w:r>
            <w:r w:rsidRPr="00E372F4">
              <w:rPr>
                <w:b/>
                <w:bCs/>
                <w:color w:val="000000"/>
                <w:sz w:val="16"/>
                <w:szCs w:val="16"/>
              </w:rPr>
              <w:t xml:space="preserve"> в лв. без ДДС:</w:t>
            </w:r>
          </w:p>
        </w:tc>
      </w:tr>
      <w:tr w:rsidR="00B957F5" w:rsidRPr="00E372F4" w14:paraId="52E78764" w14:textId="77777777" w:rsidTr="000C4B9D">
        <w:trPr>
          <w:trHeight w:val="356"/>
          <w:jc w:val="center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232C" w14:textId="31933265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0037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Товарене от временен склад, транспорт до ТИР станция и претоварване на дървесина в обхвата на дейност на ТП "ДГС Върбица"</w:t>
            </w:r>
          </w:p>
        </w:tc>
        <w:tc>
          <w:tcPr>
            <w:tcW w:w="20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FE6B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Отдели от №1 до №249 и прилежащите им подотдели в обхвата на дейност на ТП "ДГС Върбица"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30CD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Твърда широколистна дървесина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11D3" w14:textId="77777777" w:rsidR="00B957F5" w:rsidRPr="00E372F4" w:rsidRDefault="00B957F5" w:rsidP="00B957F5">
            <w:pPr>
              <w:jc w:val="center"/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Тон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8DF6" w14:textId="67237761" w:rsidR="00B957F5" w:rsidRPr="00E372F4" w:rsidRDefault="000C4B9D" w:rsidP="00B957F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0D0E" w14:textId="1EEE43DB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A123" w14:textId="7E47AE14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957F5" w:rsidRPr="00E372F4" w14:paraId="6652B528" w14:textId="77777777" w:rsidTr="000C4B9D">
        <w:trPr>
          <w:trHeight w:val="356"/>
          <w:jc w:val="center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2B4" w14:textId="77777777" w:rsidR="00B957F5" w:rsidRPr="00E372F4" w:rsidRDefault="00B957F5" w:rsidP="00B957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A208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E10D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88E3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Мека широколистна дървесина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4C25" w14:textId="77777777" w:rsidR="00B957F5" w:rsidRPr="00E372F4" w:rsidRDefault="00B957F5" w:rsidP="00B957F5">
            <w:pPr>
              <w:jc w:val="center"/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Тон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25EB" w14:textId="1EA2B6A0" w:rsidR="00B957F5" w:rsidRPr="00E372F4" w:rsidRDefault="000C4B9D" w:rsidP="00B957F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39997" w14:textId="6DB06AF8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FAF1" w14:textId="35ADF583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957F5" w:rsidRPr="00E372F4" w14:paraId="709E21E2" w14:textId="77777777" w:rsidTr="000C4B9D">
        <w:trPr>
          <w:trHeight w:val="356"/>
          <w:jc w:val="center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B5EC" w14:textId="77777777" w:rsidR="00B957F5" w:rsidRPr="00E372F4" w:rsidRDefault="00B957F5" w:rsidP="00B957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D1E9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B3CF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CFB6" w14:textId="77777777" w:rsidR="00B957F5" w:rsidRPr="00E372F4" w:rsidRDefault="00B957F5" w:rsidP="00B957F5">
            <w:pPr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Иглолистна дървесина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45D8" w14:textId="77777777" w:rsidR="00B957F5" w:rsidRPr="00E372F4" w:rsidRDefault="00B957F5" w:rsidP="00B957F5">
            <w:pPr>
              <w:jc w:val="center"/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Тон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494E" w14:textId="531377CD" w:rsidR="00B957F5" w:rsidRPr="00E372F4" w:rsidRDefault="000C4B9D" w:rsidP="00B957F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2D5F" w14:textId="5F3F14CA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6F0E" w14:textId="240497C5" w:rsidR="00B957F5" w:rsidRPr="00E372F4" w:rsidRDefault="00B957F5" w:rsidP="00B957F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957F5" w:rsidRPr="00E372F4" w14:paraId="20933F43" w14:textId="77777777" w:rsidTr="000C4B9D">
        <w:trPr>
          <w:trHeight w:val="356"/>
          <w:jc w:val="center"/>
        </w:trPr>
        <w:tc>
          <w:tcPr>
            <w:tcW w:w="4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86C4F9" w14:textId="77010C74" w:rsidR="00B957F5" w:rsidRPr="00E372F4" w:rsidRDefault="00B957F5" w:rsidP="00B957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2F4">
              <w:rPr>
                <w:b/>
                <w:bCs/>
                <w:color w:val="000000"/>
                <w:sz w:val="16"/>
                <w:szCs w:val="16"/>
              </w:rPr>
              <w:t>ОБЩО ЗА ОБЕКТ №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F779F" w14:textId="77777777" w:rsidR="00B957F5" w:rsidRPr="00E372F4" w:rsidRDefault="00B957F5" w:rsidP="00B957F5">
            <w:pPr>
              <w:jc w:val="center"/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CEFA5" w14:textId="77777777" w:rsidR="00B957F5" w:rsidRPr="00E372F4" w:rsidRDefault="00B957F5" w:rsidP="00B957F5">
            <w:pPr>
              <w:jc w:val="center"/>
              <w:rPr>
                <w:color w:val="000000"/>
                <w:sz w:val="16"/>
                <w:szCs w:val="16"/>
              </w:rPr>
            </w:pPr>
            <w:r w:rsidRPr="00E372F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26176" w14:textId="1BEA3BB7" w:rsidR="00B957F5" w:rsidRPr="00E372F4" w:rsidRDefault="000C4B9D" w:rsidP="00B957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1C182" w14:textId="2A1C8B6B" w:rsidR="00B957F5" w:rsidRPr="00E372F4" w:rsidRDefault="00B957F5" w:rsidP="00B957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989AB" w14:textId="120D7A61" w:rsidR="00B957F5" w:rsidRPr="00E372F4" w:rsidRDefault="00B957F5" w:rsidP="00B957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AFE10FE" w14:textId="77777777" w:rsidR="00D3633B" w:rsidRPr="00D45F83" w:rsidRDefault="00D3633B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40E6BA19" w14:textId="27EA7756"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21B9F82C" w14:textId="6043BD97"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>*ЗАБЕЛЕЖКА: Непосочването на „предлагана единична цена в български лева без ДДС“ и „Обща цена в български лева без ДДС“ в  т.</w:t>
      </w:r>
      <w:r w:rsidR="00183FC0">
        <w:rPr>
          <w:rFonts w:eastAsia="MS ??"/>
          <w:i/>
          <w:sz w:val="24"/>
          <w:szCs w:val="24"/>
          <w:lang w:val="en-US" w:eastAsia="en-US"/>
        </w:rPr>
        <w:t xml:space="preserve"> </w:t>
      </w:r>
      <w:r w:rsidR="00E372F4">
        <w:rPr>
          <w:rFonts w:eastAsia="MS ??"/>
          <w:i/>
          <w:sz w:val="24"/>
          <w:szCs w:val="24"/>
          <w:lang w:val="en-US" w:eastAsia="en-US"/>
        </w:rPr>
        <w:t>I</w:t>
      </w:r>
      <w:r w:rsidRPr="006940F7">
        <w:rPr>
          <w:rFonts w:eastAsia="MS ??"/>
          <w:i/>
          <w:sz w:val="24"/>
          <w:szCs w:val="24"/>
          <w:lang w:eastAsia="en-US"/>
        </w:rPr>
        <w:t xml:space="preserve"> от настоящото „Ценово </w:t>
      </w:r>
      <w:proofErr w:type="gramStart"/>
      <w:r w:rsidRPr="006940F7">
        <w:rPr>
          <w:rFonts w:eastAsia="MS ??"/>
          <w:i/>
          <w:sz w:val="24"/>
          <w:szCs w:val="24"/>
          <w:lang w:eastAsia="en-US"/>
        </w:rPr>
        <w:t>предложение“ е</w:t>
      </w:r>
      <w:proofErr w:type="gramEnd"/>
      <w:r w:rsidRPr="006940F7">
        <w:rPr>
          <w:rFonts w:eastAsia="MS ??"/>
          <w:i/>
          <w:sz w:val="24"/>
          <w:szCs w:val="24"/>
          <w:lang w:eastAsia="en-US"/>
        </w:rPr>
        <w:t xml:space="preserve">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14:paraId="0EE71E8A" w14:textId="77777777"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5347F7DA" w14:textId="77777777" w:rsidR="00B7392B" w:rsidRPr="00B0387B" w:rsidRDefault="00B7392B" w:rsidP="00B7392B">
      <w:pPr>
        <w:pStyle w:val="ListParagraph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и кантарни бележки към тях.</w:t>
      </w:r>
    </w:p>
    <w:p w14:paraId="7A1CFBF9" w14:textId="44C97476" w:rsidR="00B7392B" w:rsidRPr="00B7392B" w:rsidRDefault="00B7392B" w:rsidP="00B7392B">
      <w:pPr>
        <w:pStyle w:val="ListParagraph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21CD42F1" w:rsidR="002F41E0" w:rsidRDefault="002F41E0" w:rsidP="008A2E57">
      <w:pPr>
        <w:jc w:val="both"/>
        <w:rPr>
          <w:sz w:val="24"/>
          <w:szCs w:val="24"/>
        </w:rPr>
      </w:pPr>
    </w:p>
    <w:p w14:paraId="5A8DDF68" w14:textId="77777777" w:rsidR="00E372F4" w:rsidRPr="00D45F83" w:rsidRDefault="00E372F4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351EE5F3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</w:t>
      </w:r>
      <w:r w:rsidR="003A547E">
        <w:rPr>
          <w:sz w:val="24"/>
          <w:szCs w:val="24"/>
          <w:lang w:val="en-GB"/>
        </w:rPr>
        <w:t>./</w:t>
      </w:r>
      <w:r w:rsidR="003A547E">
        <w:rPr>
          <w:sz w:val="24"/>
          <w:szCs w:val="24"/>
        </w:rPr>
        <w:t>с. ..............</w:t>
      </w:r>
      <w:r w:rsidR="003A547E">
        <w:rPr>
          <w:sz w:val="24"/>
          <w:szCs w:val="24"/>
        </w:rPr>
        <w:tab/>
      </w:r>
      <w:r w:rsidR="003A547E">
        <w:rPr>
          <w:sz w:val="24"/>
          <w:szCs w:val="24"/>
        </w:rPr>
        <w:tab/>
      </w:r>
      <w:r w:rsidR="003A547E">
        <w:rPr>
          <w:sz w:val="24"/>
          <w:szCs w:val="24"/>
        </w:rPr>
        <w:tab/>
      </w:r>
      <w:r w:rsidR="003A547E">
        <w:rPr>
          <w:sz w:val="24"/>
          <w:szCs w:val="24"/>
        </w:rPr>
        <w:tab/>
      </w:r>
      <w:r w:rsidR="003A547E">
        <w:rPr>
          <w:sz w:val="24"/>
          <w:szCs w:val="24"/>
        </w:rPr>
        <w:tab/>
      </w:r>
      <w:r w:rsidR="003A547E">
        <w:rPr>
          <w:sz w:val="24"/>
          <w:szCs w:val="24"/>
        </w:rPr>
        <w:tab/>
        <w:t xml:space="preserve">            (……………..….………………….</w:t>
      </w:r>
      <w:r w:rsidRPr="00D45F83">
        <w:rPr>
          <w:sz w:val="24"/>
          <w:szCs w:val="24"/>
        </w:rPr>
        <w:t>)</w:t>
      </w:r>
    </w:p>
    <w:p w14:paraId="4C542D61" w14:textId="77777777" w:rsidR="002F41E0" w:rsidRPr="001A5064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81A89">
      <w:pgSz w:w="11906" w:h="16838"/>
      <w:pgMar w:top="284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8A"/>
    <w:rsid w:val="0001377F"/>
    <w:rsid w:val="00030BD3"/>
    <w:rsid w:val="00031BC9"/>
    <w:rsid w:val="000426F9"/>
    <w:rsid w:val="0005118A"/>
    <w:rsid w:val="00053C35"/>
    <w:rsid w:val="0005491E"/>
    <w:rsid w:val="0008354E"/>
    <w:rsid w:val="000948D2"/>
    <w:rsid w:val="000A124B"/>
    <w:rsid w:val="000A1F0A"/>
    <w:rsid w:val="000B08C2"/>
    <w:rsid w:val="000B6CEC"/>
    <w:rsid w:val="000C4B9D"/>
    <w:rsid w:val="000C6E02"/>
    <w:rsid w:val="000D767C"/>
    <w:rsid w:val="000E1A0F"/>
    <w:rsid w:val="0010465B"/>
    <w:rsid w:val="001145FD"/>
    <w:rsid w:val="00127D59"/>
    <w:rsid w:val="00183FC0"/>
    <w:rsid w:val="00193ABA"/>
    <w:rsid w:val="001A5064"/>
    <w:rsid w:val="001B1FAD"/>
    <w:rsid w:val="001B5845"/>
    <w:rsid w:val="001C5B32"/>
    <w:rsid w:val="002103DB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62E41"/>
    <w:rsid w:val="00387500"/>
    <w:rsid w:val="00394F49"/>
    <w:rsid w:val="003A547E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22C7B"/>
    <w:rsid w:val="00557C9F"/>
    <w:rsid w:val="0056266B"/>
    <w:rsid w:val="00573BF7"/>
    <w:rsid w:val="00577CF7"/>
    <w:rsid w:val="00597036"/>
    <w:rsid w:val="005B0057"/>
    <w:rsid w:val="005C6DEA"/>
    <w:rsid w:val="005D560C"/>
    <w:rsid w:val="00601ADA"/>
    <w:rsid w:val="00662DC8"/>
    <w:rsid w:val="006674CE"/>
    <w:rsid w:val="00672C57"/>
    <w:rsid w:val="00690CB1"/>
    <w:rsid w:val="006B386D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8F1065"/>
    <w:rsid w:val="00900DD8"/>
    <w:rsid w:val="00966E2C"/>
    <w:rsid w:val="00984825"/>
    <w:rsid w:val="00985973"/>
    <w:rsid w:val="00994DD6"/>
    <w:rsid w:val="009D2B7E"/>
    <w:rsid w:val="009E4843"/>
    <w:rsid w:val="00A12F59"/>
    <w:rsid w:val="00A416F8"/>
    <w:rsid w:val="00A55A06"/>
    <w:rsid w:val="00A62C3A"/>
    <w:rsid w:val="00A64216"/>
    <w:rsid w:val="00A70BD7"/>
    <w:rsid w:val="00AB5445"/>
    <w:rsid w:val="00AC2A18"/>
    <w:rsid w:val="00AD62B5"/>
    <w:rsid w:val="00B034D2"/>
    <w:rsid w:val="00B0387B"/>
    <w:rsid w:val="00B3642F"/>
    <w:rsid w:val="00B66512"/>
    <w:rsid w:val="00B710AA"/>
    <w:rsid w:val="00B7392B"/>
    <w:rsid w:val="00B772FC"/>
    <w:rsid w:val="00B81A89"/>
    <w:rsid w:val="00B957F5"/>
    <w:rsid w:val="00B958B3"/>
    <w:rsid w:val="00BC09A5"/>
    <w:rsid w:val="00BC3C09"/>
    <w:rsid w:val="00BE4901"/>
    <w:rsid w:val="00BE7B23"/>
    <w:rsid w:val="00C02FD2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A79AB"/>
    <w:rsid w:val="00CC455E"/>
    <w:rsid w:val="00D22C2A"/>
    <w:rsid w:val="00D2732B"/>
    <w:rsid w:val="00D33C37"/>
    <w:rsid w:val="00D3633B"/>
    <w:rsid w:val="00D45F83"/>
    <w:rsid w:val="00D6698B"/>
    <w:rsid w:val="00D75418"/>
    <w:rsid w:val="00D97278"/>
    <w:rsid w:val="00DA5C8B"/>
    <w:rsid w:val="00DB2759"/>
    <w:rsid w:val="00DD7425"/>
    <w:rsid w:val="00DE123B"/>
    <w:rsid w:val="00E14EFF"/>
    <w:rsid w:val="00E27940"/>
    <w:rsid w:val="00E3337D"/>
    <w:rsid w:val="00E372F4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35B2F"/>
  <w15:docId w15:val="{DF019ACD-C6BF-4E03-B8B1-88693F1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DF9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0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A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Serkan</cp:lastModifiedBy>
  <cp:revision>41</cp:revision>
  <cp:lastPrinted>2024-01-26T08:46:00Z</cp:lastPrinted>
  <dcterms:created xsi:type="dcterms:W3CDTF">2021-12-07T07:01:00Z</dcterms:created>
  <dcterms:modified xsi:type="dcterms:W3CDTF">2024-12-12T10:59:00Z</dcterms:modified>
</cp:coreProperties>
</file>